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Arrays for Data Lists</w:t>
      </w:r>
    </w:p>
    <w:p w:rsidR="00000000" w:rsidDel="00000000" w:rsidP="00000000" w:rsidRDefault="00000000" w:rsidRPr="00000000" w14:paraId="00000002">
      <w:pPr>
        <w:rPr/>
      </w:pPr>
      <w:r w:rsidDel="00000000" w:rsidR="00000000" w:rsidRPr="00000000">
        <w:rPr>
          <w:rtl w:val="0"/>
        </w:rPr>
        <w:t xml:space="preserve">There are many ways to store data within any computer system. You can create a variable. You can sometimes write data to a file (for long term storage). But one common way to temporarily hold a large amount of data is in an Array. An array is basically a list of variables, stored in a specific order. *A lot can be said about the physical memory locations of an array, but that is outside of the scope of this lesson/ activity.  </w:t>
      </w:r>
    </w:p>
    <w:p w:rsidR="00000000" w:rsidDel="00000000" w:rsidP="00000000" w:rsidRDefault="00000000" w:rsidRPr="00000000" w14:paraId="00000003">
      <w:pPr>
        <w:pStyle w:val="Heading1"/>
        <w:rPr/>
      </w:pPr>
      <w:bookmarkStart w:colFirst="0" w:colLast="0" w:name="_30j0zll" w:id="1"/>
      <w:bookmarkEnd w:id="1"/>
      <w:r w:rsidDel="00000000" w:rsidR="00000000" w:rsidRPr="00000000">
        <w:rPr>
          <w:rtl w:val="0"/>
        </w:rPr>
        <w:t xml:space="preserve">Example Sketch 1</w:t>
      </w:r>
    </w:p>
    <w:p w:rsidR="00000000" w:rsidDel="00000000" w:rsidP="00000000" w:rsidRDefault="00000000" w:rsidRPr="00000000" w14:paraId="00000004">
      <w:pPr>
        <w:rPr>
          <w:rFonts w:ascii="Courier New" w:cs="Courier New" w:eastAsia="Courier New" w:hAnsi="Courier New"/>
        </w:rPr>
      </w:pPr>
      <w:r w:rsidDel="00000000" w:rsidR="00000000" w:rsidRPr="00000000">
        <w:rPr>
          <w:rtl w:val="0"/>
        </w:rPr>
        <w:t xml:space="preserve">Below is an example array implemented in a program. You can see that the array is implemented in the ‘void setup()’ just so you can see it work once. *an important fact to know about arrays is that they are zero-referenced. That means the first location is position 0 (Zero) and the positions are numbered up from there. </w:t>
      </w:r>
      <w:r w:rsidDel="00000000" w:rsidR="00000000" w:rsidRPr="00000000">
        <w:rPr>
          <w:rtl w:val="0"/>
        </w:rPr>
      </w:r>
    </w:p>
    <w:p w:rsidR="00000000" w:rsidDel="00000000" w:rsidP="00000000" w:rsidRDefault="00000000" w:rsidRPr="00000000" w14:paraId="0000000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      </w:t>
      </w:r>
      <w:r w:rsidDel="00000000" w:rsidR="00000000" w:rsidRPr="00000000">
        <w:rPr>
          <w:rFonts w:ascii="Courier New" w:cs="Courier New" w:eastAsia="Courier New" w:hAnsi="Courier New"/>
          <w:rtl w:val="0"/>
        </w:rPr>
        <w:t xml:space="preserve">// the setup function runs once</w:t>
      </w:r>
    </w:p>
    <w:p w:rsidR="00000000" w:rsidDel="00000000" w:rsidP="00000000" w:rsidRDefault="00000000" w:rsidRPr="00000000" w14:paraId="00000006">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Serial.begin(9600);</w:t>
      </w:r>
    </w:p>
    <w:p w:rsidR="00000000" w:rsidDel="00000000" w:rsidP="00000000" w:rsidRDefault="00000000" w:rsidRPr="00000000" w14:paraId="0000000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int favoriteNumbers[] = {1, 6, 14, 32, 64}; </w:t>
      </w:r>
    </w:p>
    <w:p w:rsidR="00000000" w:rsidDel="00000000" w:rsidP="00000000" w:rsidRDefault="00000000" w:rsidRPr="00000000" w14:paraId="0000000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Serial.println(favoriteNumbers[0]);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Serial.println(favoriteNumbers[1]);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Serial.println(favoriteNumbers[2]);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Serial.println(favoriteNumbers[3]);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Serial.println(favoriteNumbers[4]);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Serial.println("Reassigning ‘64’");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0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favoriteNumbers[4] = 11;   </w:t>
      </w:r>
      <w:r w:rsidDel="00000000" w:rsidR="00000000" w:rsidRPr="00000000">
        <w:rPr>
          <w:rFonts w:ascii="Courier New" w:cs="Courier New" w:eastAsia="Courier New" w:hAnsi="Courier New"/>
          <w:rtl w:val="0"/>
        </w:rPr>
        <w:t xml:space="preserve">//reassigning array location 4</w:t>
      </w:r>
    </w:p>
    <w:p w:rsidR="00000000" w:rsidDel="00000000" w:rsidP="00000000" w:rsidRDefault="00000000" w:rsidRPr="00000000" w14:paraId="0000000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Serial.println(favoriteNumbers[4]);  </w:t>
      </w:r>
      <w:r w:rsidDel="00000000" w:rsidR="00000000" w:rsidRPr="00000000">
        <w:rPr>
          <w:rFonts w:ascii="Courier New" w:cs="Courier New" w:eastAsia="Courier New" w:hAnsi="Courier New"/>
          <w:rtl w:val="0"/>
        </w:rPr>
        <w:t xml:space="preserve">//print text</w:t>
      </w:r>
    </w:p>
    <w:p w:rsidR="00000000" w:rsidDel="00000000" w:rsidP="00000000" w:rsidRDefault="00000000" w:rsidRPr="00000000" w14:paraId="00000010">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//ignore the 'void loop()' for this one...</w:t>
      </w:r>
    </w:p>
    <w:p w:rsidR="00000000" w:rsidDel="00000000" w:rsidP="00000000" w:rsidRDefault="00000000" w:rsidRPr="00000000" w14:paraId="0000001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 </w:t>
      </w:r>
      <w:r w:rsidDel="00000000" w:rsidR="00000000" w:rsidRPr="00000000">
        <w:rPr>
          <w:rFonts w:ascii="Courier New" w:cs="Courier New" w:eastAsia="Courier New" w:hAnsi="Courier New"/>
          <w:rtl w:val="0"/>
        </w:rPr>
        <w:t xml:space="preserve">//ignore this...</w:t>
      </w:r>
    </w:p>
    <w:p w:rsidR="00000000" w:rsidDel="00000000" w:rsidP="00000000" w:rsidRDefault="00000000" w:rsidRPr="00000000" w14:paraId="0000001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//ignore this...</w:t>
      </w:r>
    </w:p>
    <w:p w:rsidR="00000000" w:rsidDel="00000000" w:rsidP="00000000" w:rsidRDefault="00000000" w:rsidRPr="00000000" w14:paraId="00000014">
      <w:pPr>
        <w:shd w:fill="cccccc" w:val="clear"/>
        <w:ind w:left="720" w:right="72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6">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7">
      <w:pPr>
        <w:ind w:firstLine="720"/>
        <w:rPr/>
      </w:pPr>
      <w:r w:rsidDel="00000000" w:rsidR="00000000" w:rsidRPr="00000000">
        <w:rPr>
          <w:rtl w:val="0"/>
        </w:rPr>
      </w:r>
    </w:p>
    <w:p w:rsidR="00000000" w:rsidDel="00000000" w:rsidP="00000000" w:rsidRDefault="00000000" w:rsidRPr="00000000" w14:paraId="00000018">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9">
      <w:pPr>
        <w:ind w:firstLine="720"/>
        <w:rPr/>
      </w:pPr>
      <w:r w:rsidDel="00000000" w:rsidR="00000000" w:rsidRPr="00000000">
        <w:rPr>
          <w:rtl w:val="0"/>
        </w:rPr>
      </w:r>
    </w:p>
    <w:p w:rsidR="00000000" w:rsidDel="00000000" w:rsidP="00000000" w:rsidRDefault="00000000" w:rsidRPr="00000000" w14:paraId="0000001A">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1B">
      <w:pPr>
        <w:ind w:firstLine="720"/>
        <w:rPr/>
      </w:pPr>
      <w:r w:rsidDel="00000000" w:rsidR="00000000" w:rsidRPr="00000000">
        <w:rPr>
          <w:rtl w:val="0"/>
        </w:rPr>
      </w:r>
    </w:p>
    <w:p w:rsidR="00000000" w:rsidDel="00000000" w:rsidP="00000000" w:rsidRDefault="00000000" w:rsidRPr="00000000" w14:paraId="0000001C">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1"/>
        <w:spacing w:before="0" w:lineRule="auto"/>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spacing w:before="0" w:lineRule="auto"/>
        <w:rPr/>
      </w:pPr>
      <w:bookmarkStart w:colFirst="0" w:colLast="0" w:name="_c0vzoupjfmyy" w:id="3"/>
      <w:bookmarkEnd w:id="3"/>
      <w:r w:rsidDel="00000000" w:rsidR="00000000" w:rsidRPr="00000000">
        <w:rPr>
          <w:rtl w:val="0"/>
        </w:rPr>
        <w:t xml:space="preserve">Example Sketch 2</w:t>
      </w:r>
    </w:p>
    <w:p w:rsidR="00000000" w:rsidDel="00000000" w:rsidP="00000000" w:rsidRDefault="00000000" w:rsidRPr="00000000" w14:paraId="00000020">
      <w:pPr>
        <w:rPr/>
      </w:pPr>
      <w:r w:rsidDel="00000000" w:rsidR="00000000" w:rsidRPr="00000000">
        <w:rPr>
          <w:rtl w:val="0"/>
        </w:rPr>
        <w:t xml:space="preserve">Below is an example array implemented in a program. You can see that the array is implemented in the ‘void loop()’ so this code will run forever, while powered. </w:t>
      </w:r>
    </w:p>
    <w:p w:rsidR="00000000" w:rsidDel="00000000" w:rsidP="00000000" w:rsidRDefault="00000000" w:rsidRPr="00000000" w14:paraId="0000002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ledPin = 13;</w:t>
      </w:r>
    </w:p>
    <w:p w:rsidR="00000000" w:rsidDel="00000000" w:rsidP="00000000" w:rsidRDefault="00000000" w:rsidRPr="00000000" w14:paraId="0000002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23">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pinMode(ledPin, OUTPUT);</w:t>
      </w:r>
    </w:p>
    <w:p w:rsidR="00000000" w:rsidDel="00000000" w:rsidP="00000000" w:rsidRDefault="00000000" w:rsidRPr="00000000" w14:paraId="0000002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//morse code for the letters “A.I.”</w:t>
      </w:r>
    </w:p>
    <w:p w:rsidR="00000000" w:rsidDel="00000000" w:rsidP="00000000" w:rsidRDefault="00000000" w:rsidRPr="00000000" w14:paraId="00000026">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times[] = {250,80,750,80,250,80,250,2000};  </w:t>
      </w:r>
    </w:p>
    <w:p w:rsidR="00000000" w:rsidDel="00000000" w:rsidP="00000000" w:rsidRDefault="00000000" w:rsidRPr="00000000" w14:paraId="0000002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 will run forever, while there is power</w:t>
      </w:r>
    </w:p>
    <w:p w:rsidR="00000000" w:rsidDel="00000000" w:rsidP="00000000" w:rsidRDefault="00000000" w:rsidRPr="00000000" w14:paraId="0000002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2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delay(times[0]);</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2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digitalWrite(ledPin,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2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delay(times[1]);</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2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2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delay(times[2]);</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2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digitalWrite(ledPin,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2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delay(times[3]);</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3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3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delay(times[4]);</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3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digitalWrite(ledPin,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3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delay(times[5]);</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34">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3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delay(times[6]);</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3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digitalWrite(ledPin,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3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delay(times[7]);</w:t>
      </w:r>
      <w:r w:rsidDel="00000000" w:rsidR="00000000" w:rsidRPr="00000000">
        <w:rPr>
          <w:rFonts w:ascii="Courier New" w:cs="Courier New" w:eastAsia="Courier New" w:hAnsi="Courier New"/>
          <w:rtl w:val="0"/>
        </w:rPr>
        <w:t xml:space="preserve">                //wait some time</w:t>
      </w:r>
    </w:p>
    <w:p w:rsidR="00000000" w:rsidDel="00000000" w:rsidP="00000000" w:rsidRDefault="00000000" w:rsidRPr="00000000" w14:paraId="0000003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71600"/>
            <wp:effectExtent b="0" l="0" r="0" t="0"/>
            <wp:docPr descr="Chart" id="1" name="image1.png"/>
            <a:graphic>
              <a:graphicData uri="http://schemas.openxmlformats.org/drawingml/2006/picture">
                <pic:pic>
                  <pic:nvPicPr>
                    <pic:cNvPr descr="Chart" id="0" name="image1.png"/>
                    <pic:cNvPicPr preferRelativeResize="0"/>
                  </pic:nvPicPr>
                  <pic:blipFill>
                    <a:blip r:embed="rId6"/>
                    <a:srcRect b="0" l="0" r="0" t="0"/>
                    <a:stretch>
                      <a:fillRect/>
                    </a:stretch>
                  </pic:blipFill>
                  <pic:spPr>
                    <a:xfrm>
                      <a:off x="0" y="0"/>
                      <a:ext cx="59436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highlight w:val="yellow"/>
        </w:rPr>
      </w:pPr>
      <w:r w:rsidDel="00000000" w:rsidR="00000000" w:rsidRPr="00000000">
        <w:rPr>
          <w:highlight w:val="yellow"/>
          <w:rtl w:val="0"/>
        </w:rPr>
        <w:t xml:space="preserve">Answer here (will probably overflow to another page)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rPr/>
      </w:pPr>
      <w:bookmarkStart w:colFirst="0" w:colLast="0" w:name="_3znysh7" w:id="4"/>
      <w:bookmarkEnd w:id="4"/>
      <w:r w:rsidDel="00000000" w:rsidR="00000000" w:rsidRPr="00000000">
        <w:rPr>
          <w:rtl w:val="0"/>
        </w:rPr>
        <w:t xml:space="preserve">Arduino’s Own Explanations</w:t>
      </w:r>
    </w:p>
    <w:p w:rsidR="00000000" w:rsidDel="00000000" w:rsidP="00000000" w:rsidRDefault="00000000" w:rsidRPr="00000000" w14:paraId="00000040">
      <w:pPr>
        <w:rPr/>
      </w:pPr>
      <w:hyperlink r:id="rId7">
        <w:r w:rsidDel="00000000" w:rsidR="00000000" w:rsidRPr="00000000">
          <w:rPr>
            <w:color w:val="1155cc"/>
            <w:u w:val="single"/>
            <w:rtl w:val="0"/>
          </w:rPr>
          <w:t xml:space="preserve">Array Reference Page</w:t>
        </w:r>
      </w:hyperlink>
      <w:r w:rsidDel="00000000" w:rsidR="00000000" w:rsidRPr="00000000">
        <w:rPr>
          <w:rtl w:val="0"/>
        </w:rPr>
        <w:t xml:space="preserve"> &lt;&lt; a written explanation of arrays, and how they work on Arduino</w:t>
      </w:r>
    </w:p>
    <w:p w:rsidR="00000000" w:rsidDel="00000000" w:rsidP="00000000" w:rsidRDefault="00000000" w:rsidRPr="00000000" w14:paraId="00000041">
      <w:pPr>
        <w:rPr/>
      </w:pPr>
      <w:hyperlink r:id="rId8">
        <w:r w:rsidDel="00000000" w:rsidR="00000000" w:rsidRPr="00000000">
          <w:rPr>
            <w:color w:val="1155cc"/>
            <w:u w:val="single"/>
            <w:rtl w:val="0"/>
          </w:rPr>
          <w:t xml:space="preserve">Array Example Sketch</w:t>
        </w:r>
      </w:hyperlink>
      <w:r w:rsidDel="00000000" w:rsidR="00000000" w:rsidRPr="00000000">
        <w:rPr>
          <w:rtl w:val="0"/>
        </w:rPr>
        <w:t xml:space="preserve"> &lt;&lt; an example implementation of an array, used in a sketch</w:t>
      </w:r>
    </w:p>
    <w:p w:rsidR="00000000" w:rsidDel="00000000" w:rsidP="00000000" w:rsidRDefault="00000000" w:rsidRPr="00000000" w14:paraId="00000042">
      <w:pPr>
        <w:pStyle w:val="Heading1"/>
        <w:rPr/>
      </w:pPr>
      <w:bookmarkStart w:colFirst="0" w:colLast="0" w:name="_2et92p0" w:id="5"/>
      <w:bookmarkEnd w:id="5"/>
      <w:r w:rsidDel="00000000" w:rsidR="00000000" w:rsidRPr="00000000">
        <w:rPr>
          <w:rtl w:val="0"/>
        </w:rPr>
        <w:t xml:space="preserve">Create your own Array Sketches</w:t>
      </w:r>
    </w:p>
    <w:p w:rsidR="00000000" w:rsidDel="00000000" w:rsidP="00000000" w:rsidRDefault="00000000" w:rsidRPr="00000000" w14:paraId="00000043">
      <w:pPr>
        <w:pStyle w:val="Subtitle"/>
        <w:spacing w:after="0" w:lineRule="auto"/>
        <w:rPr>
          <w:i w:val="1"/>
          <w:sz w:val="24"/>
          <w:szCs w:val="24"/>
        </w:rPr>
      </w:pPr>
      <w:bookmarkStart w:colFirst="0" w:colLast="0" w:name="_tyjcwt" w:id="6"/>
      <w:bookmarkEnd w:id="6"/>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44">
      <w:pPr>
        <w:rPr/>
      </w:pPr>
      <w:r w:rsidDel="00000000" w:rsidR="00000000" w:rsidRPr="00000000">
        <w:rPr>
          <w:rtl w:val="0"/>
        </w:rPr>
        <w:t xml:space="preserve">Using what you have seen above, in the example sketches and from Arduino’s reference materials. Create your own sketch that implements an array in some way. You have plenty of creative license in this goal, but you must make a sketch that successfully uses an array.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45">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46">
      <w:pPr>
        <w:numPr>
          <w:ilvl w:val="1"/>
          <w:numId w:val="1"/>
        </w:numPr>
        <w:ind w:left="1440" w:hanging="360"/>
        <w:rPr>
          <w:shd w:fill="ead1dc" w:val="clear"/>
        </w:rPr>
      </w:pPr>
      <w:r w:rsidDel="00000000" w:rsidR="00000000" w:rsidRPr="00000000">
        <w:rPr>
          <w:shd w:fill="ead1dc" w:val="clear"/>
          <w:rtl w:val="0"/>
        </w:rPr>
        <w:t xml:space="preserve">successfully implement an array in the ‘void setup()’ function</w:t>
      </w:r>
    </w:p>
    <w:p w:rsidR="00000000" w:rsidDel="00000000" w:rsidP="00000000" w:rsidRDefault="00000000" w:rsidRPr="00000000" w14:paraId="00000047">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8">
      <w:pPr>
        <w:numPr>
          <w:ilvl w:val="1"/>
          <w:numId w:val="1"/>
        </w:numPr>
        <w:ind w:left="1440" w:hanging="360"/>
        <w:rPr>
          <w:shd w:fill="ead1dc" w:val="clear"/>
        </w:rPr>
      </w:pPr>
      <w:r w:rsidDel="00000000" w:rsidR="00000000" w:rsidRPr="00000000">
        <w:rPr>
          <w:shd w:fill="ead1dc" w:val="clear"/>
          <w:rtl w:val="0"/>
        </w:rPr>
        <w:t xml:space="preserve">successfully implement an array in the ‘void loop()’ function</w:t>
      </w:r>
    </w:p>
    <w:p w:rsidR="00000000" w:rsidDel="00000000" w:rsidP="00000000" w:rsidRDefault="00000000" w:rsidRPr="00000000" w14:paraId="00000049">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A">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4B">
      <w:pPr>
        <w:numPr>
          <w:ilvl w:val="1"/>
          <w:numId w:val="1"/>
        </w:numPr>
        <w:ind w:left="1440" w:hanging="360"/>
        <w:rPr>
          <w:shd w:fill="ead1dc" w:val="clear"/>
        </w:rPr>
      </w:pPr>
      <w:r w:rsidDel="00000000" w:rsidR="00000000" w:rsidRPr="00000000">
        <w:rPr>
          <w:shd w:fill="ead1dc" w:val="clear"/>
          <w:rtl w:val="0"/>
        </w:rPr>
        <w:t xml:space="preserve">Change the values in an existing array</w:t>
      </w:r>
    </w:p>
    <w:p w:rsidR="00000000" w:rsidDel="00000000" w:rsidP="00000000" w:rsidRDefault="00000000" w:rsidRPr="00000000" w14:paraId="0000004C">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D">
      <w:pPr>
        <w:numPr>
          <w:ilvl w:val="1"/>
          <w:numId w:val="1"/>
        </w:numPr>
        <w:ind w:left="1440" w:hanging="360"/>
        <w:rPr>
          <w:shd w:fill="ead1dc" w:val="clear"/>
        </w:rPr>
      </w:pPr>
      <w:r w:rsidDel="00000000" w:rsidR="00000000" w:rsidRPr="00000000">
        <w:rPr>
          <w:shd w:fill="ead1dc" w:val="clear"/>
          <w:rtl w:val="0"/>
        </w:rPr>
        <w:t xml:space="preserve">Use a while loop with an array, so that the while loop sometimes runs, and sometimes does not, based on the array values </w:t>
      </w:r>
    </w:p>
    <w:p w:rsidR="00000000" w:rsidDel="00000000" w:rsidP="00000000" w:rsidRDefault="00000000" w:rsidRPr="00000000" w14:paraId="0000004E">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F">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50">
      <w:pPr>
        <w:numPr>
          <w:ilvl w:val="1"/>
          <w:numId w:val="1"/>
        </w:numPr>
        <w:ind w:left="1440" w:hanging="360"/>
        <w:rPr>
          <w:shd w:fill="ead1dc" w:val="clear"/>
        </w:rPr>
      </w:pPr>
      <w:r w:rsidDel="00000000" w:rsidR="00000000" w:rsidRPr="00000000">
        <w:rPr>
          <w:shd w:fill="ead1dc" w:val="clear"/>
          <w:rtl w:val="0"/>
        </w:rPr>
        <w:t xml:space="preserve">Store </w:t>
      </w:r>
      <w:hyperlink r:id="rId9">
        <w:r w:rsidDel="00000000" w:rsidR="00000000" w:rsidRPr="00000000">
          <w:rPr>
            <w:color w:val="1155cc"/>
            <w:u w:val="single"/>
            <w:shd w:fill="ead1dc" w:val="clear"/>
            <w:rtl w:val="0"/>
          </w:rPr>
          <w:t xml:space="preserve">analog input</w:t>
        </w:r>
      </w:hyperlink>
      <w:r w:rsidDel="00000000" w:rsidR="00000000" w:rsidRPr="00000000">
        <w:rPr>
          <w:shd w:fill="ead1dc" w:val="clear"/>
          <w:rtl w:val="0"/>
        </w:rPr>
        <w:t xml:space="preserve"> values in an array of 10 numbers and “serial.println” their average value each time the program updates a value in the array. *This is a way to “smooth” the inputs on a robot controller*</w:t>
      </w:r>
    </w:p>
    <w:p w:rsidR="00000000" w:rsidDel="00000000" w:rsidP="00000000" w:rsidRDefault="00000000" w:rsidRPr="00000000" w14:paraId="00000051">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52">
      <w:pPr>
        <w:numPr>
          <w:ilvl w:val="1"/>
          <w:numId w:val="1"/>
        </w:numPr>
        <w:ind w:left="1440" w:hanging="360"/>
        <w:rPr>
          <w:shd w:fill="ead1dc" w:val="clear"/>
        </w:rPr>
      </w:pPr>
      <w:r w:rsidDel="00000000" w:rsidR="00000000" w:rsidRPr="00000000">
        <w:rPr>
          <w:shd w:fill="ead1dc" w:val="clear"/>
          <w:rtl w:val="0"/>
        </w:rPr>
        <w:t xml:space="preserve">Use a </w:t>
      </w:r>
      <w:hyperlink r:id="rId10">
        <w:r w:rsidDel="00000000" w:rsidR="00000000" w:rsidRPr="00000000">
          <w:rPr>
            <w:color w:val="1155cc"/>
            <w:u w:val="single"/>
            <w:shd w:fill="ead1dc" w:val="clear"/>
            <w:rtl w:val="0"/>
          </w:rPr>
          <w:t xml:space="preserve">2-D array</w:t>
        </w:r>
      </w:hyperlink>
      <w:r w:rsidDel="00000000" w:rsidR="00000000" w:rsidRPr="00000000">
        <w:rPr>
          <w:shd w:fill="ead1dc" w:val="clear"/>
          <w:rtl w:val="0"/>
        </w:rPr>
        <w:t xml:space="preserve">, which is an array made up of other arrays</w:t>
      </w:r>
    </w:p>
    <w:p w:rsidR="00000000" w:rsidDel="00000000" w:rsidP="00000000" w:rsidRDefault="00000000" w:rsidRPr="00000000" w14:paraId="00000053">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54">
      <w:pPr>
        <w:pStyle w:val="Heading1"/>
        <w:rPr/>
      </w:pPr>
      <w:bookmarkStart w:colFirst="0" w:colLast="0" w:name="_3dy6vkm" w:id="7"/>
      <w:bookmarkEnd w:id="7"/>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forum.arduino.cc/index.php?topic=275584.0" TargetMode="External"/><Relationship Id="rId9" Type="http://schemas.openxmlformats.org/officeDocument/2006/relationships/hyperlink" Target="https://www.arduino.cc/en/Tutorial/AnalogInpu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rduino.cc/reference/en/language/variables/data-types/array/" TargetMode="External"/><Relationship Id="rId8" Type="http://schemas.openxmlformats.org/officeDocument/2006/relationships/hyperlink" Target="https://www.arduino.cc/en/Tutorial/KnightRi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